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E60CB" w14:textId="77777777" w:rsidR="0052449A" w:rsidRPr="0052449A" w:rsidRDefault="0052449A" w:rsidP="0052449A">
      <w:pPr>
        <w:shd w:val="clear" w:color="auto" w:fill="FFFFFF"/>
        <w:spacing w:after="180" w:line="615" w:lineRule="atLeast"/>
        <w:textAlignment w:val="baseline"/>
        <w:outlineLvl w:val="0"/>
        <w:rPr>
          <w:rFonts w:ascii="Segoe UI" w:eastAsia="Times New Roman" w:hAnsi="Segoe UI" w:cs="Segoe UI"/>
          <w:color w:val="494E51"/>
          <w:kern w:val="36"/>
          <w:sz w:val="53"/>
          <w:szCs w:val="53"/>
        </w:rPr>
      </w:pPr>
      <w:r>
        <w:rPr>
          <w:rFonts w:ascii="Segoe UI" w:eastAsia="Times New Roman" w:hAnsi="Segoe UI" w:cs="Segoe UI"/>
          <w:color w:val="494E51"/>
          <w:kern w:val="36"/>
          <w:sz w:val="53"/>
          <w:szCs w:val="53"/>
        </w:rPr>
        <w:t xml:space="preserve">School </w:t>
      </w:r>
      <w:r w:rsidRPr="0052449A">
        <w:rPr>
          <w:rFonts w:ascii="Segoe UI" w:eastAsia="Times New Roman" w:hAnsi="Segoe UI" w:cs="Segoe UI"/>
          <w:color w:val="494E51"/>
          <w:kern w:val="36"/>
          <w:sz w:val="53"/>
          <w:szCs w:val="53"/>
        </w:rPr>
        <w:t>Business Manager Job Summary</w:t>
      </w:r>
    </w:p>
    <w:p w14:paraId="01243985" w14:textId="77777777" w:rsidR="0052449A" w:rsidRPr="0052449A" w:rsidRDefault="0052449A" w:rsidP="0052449A">
      <w:pPr>
        <w:shd w:val="clear" w:color="auto" w:fill="FFFFFF"/>
        <w:spacing w:after="360" w:line="360" w:lineRule="atLeast"/>
        <w:textAlignment w:val="baseline"/>
        <w:rPr>
          <w:rFonts w:ascii="Segoe UI" w:eastAsia="Times New Roman" w:hAnsi="Segoe UI" w:cs="Segoe UI"/>
          <w:color w:val="494E51"/>
          <w:sz w:val="21"/>
          <w:szCs w:val="21"/>
        </w:rPr>
      </w:pPr>
      <w:r w:rsidRPr="0052449A">
        <w:rPr>
          <w:rFonts w:ascii="Segoe UI" w:eastAsia="Times New Roman" w:hAnsi="Segoe UI" w:cs="Segoe UI"/>
          <w:color w:val="494E51"/>
          <w:sz w:val="21"/>
          <w:szCs w:val="21"/>
        </w:rPr>
        <w:t>The business manager oversees the organization’s day-to-day operations</w:t>
      </w:r>
      <w:r>
        <w:rPr>
          <w:rFonts w:ascii="Segoe UI" w:eastAsia="Times New Roman" w:hAnsi="Segoe UI" w:cs="Segoe UI"/>
          <w:color w:val="494E51"/>
          <w:sz w:val="21"/>
          <w:szCs w:val="21"/>
        </w:rPr>
        <w:t xml:space="preserve"> and</w:t>
      </w:r>
      <w:r w:rsidRPr="0052449A">
        <w:rPr>
          <w:rFonts w:ascii="Segoe UI" w:eastAsia="Times New Roman" w:hAnsi="Segoe UI" w:cs="Segoe UI"/>
          <w:color w:val="494E51"/>
          <w:sz w:val="21"/>
          <w:szCs w:val="21"/>
        </w:rPr>
        <w:t xml:space="preserve"> ensure the company policies are met. The business manager reports directly to the </w:t>
      </w:r>
      <w:r>
        <w:rPr>
          <w:rFonts w:ascii="Segoe UI" w:eastAsia="Times New Roman" w:hAnsi="Segoe UI" w:cs="Segoe UI"/>
          <w:color w:val="494E51"/>
          <w:sz w:val="21"/>
          <w:szCs w:val="21"/>
        </w:rPr>
        <w:t>CEO and The School Board</w:t>
      </w:r>
      <w:r w:rsidRPr="0052449A">
        <w:rPr>
          <w:rFonts w:ascii="Segoe UI" w:eastAsia="Times New Roman" w:hAnsi="Segoe UI" w:cs="Segoe UI"/>
          <w:color w:val="494E51"/>
          <w:sz w:val="21"/>
          <w:szCs w:val="21"/>
        </w:rPr>
        <w:t>, and closely monitors the efficiency of business operations.</w:t>
      </w:r>
    </w:p>
    <w:p w14:paraId="65BF5AC3" w14:textId="77777777" w:rsidR="0052449A" w:rsidRPr="0052449A" w:rsidRDefault="0052449A" w:rsidP="0052449A">
      <w:pPr>
        <w:shd w:val="clear" w:color="auto" w:fill="FFFFFF"/>
        <w:spacing w:after="180" w:line="240" w:lineRule="auto"/>
        <w:textAlignment w:val="baseline"/>
        <w:outlineLvl w:val="1"/>
        <w:rPr>
          <w:rFonts w:ascii="Segoe UI" w:eastAsia="Times New Roman" w:hAnsi="Segoe UI" w:cs="Segoe UI"/>
          <w:color w:val="494E51"/>
          <w:sz w:val="36"/>
          <w:szCs w:val="36"/>
        </w:rPr>
      </w:pPr>
      <w:r w:rsidRPr="0052449A">
        <w:rPr>
          <w:rFonts w:ascii="Segoe UI" w:eastAsia="Times New Roman" w:hAnsi="Segoe UI" w:cs="Segoe UI"/>
          <w:color w:val="494E51"/>
          <w:sz w:val="36"/>
          <w:szCs w:val="36"/>
        </w:rPr>
        <w:t>Business Manager Duties and Responsibilities</w:t>
      </w:r>
    </w:p>
    <w:p w14:paraId="7909D490" w14:textId="77777777" w:rsidR="0052449A" w:rsidRPr="0052449A" w:rsidRDefault="0052449A" w:rsidP="0052449A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52449A">
        <w:rPr>
          <w:rFonts w:ascii="Segoe UI" w:eastAsia="Times New Roman" w:hAnsi="Segoe UI" w:cs="Segoe UI"/>
          <w:color w:val="494E51"/>
          <w:sz w:val="24"/>
          <w:szCs w:val="24"/>
        </w:rPr>
        <w:t>Supervising employees and provide insight to improve efficiency</w:t>
      </w:r>
    </w:p>
    <w:p w14:paraId="092C88EF" w14:textId="77777777" w:rsidR="0052449A" w:rsidRPr="0052449A" w:rsidRDefault="0052449A" w:rsidP="0052449A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52449A">
        <w:rPr>
          <w:rFonts w:ascii="Segoe UI" w:eastAsia="Times New Roman" w:hAnsi="Segoe UI" w:cs="Segoe UI"/>
          <w:color w:val="494E51"/>
          <w:sz w:val="24"/>
          <w:szCs w:val="24"/>
        </w:rPr>
        <w:t>Evaluating employees for advancements</w:t>
      </w:r>
    </w:p>
    <w:p w14:paraId="0C8DEC9A" w14:textId="77777777" w:rsidR="0052449A" w:rsidRPr="0052449A" w:rsidRDefault="0052449A" w:rsidP="0052449A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52449A">
        <w:rPr>
          <w:rFonts w:ascii="Segoe UI" w:eastAsia="Times New Roman" w:hAnsi="Segoe UI" w:cs="Segoe UI"/>
          <w:color w:val="494E51"/>
          <w:sz w:val="24"/>
          <w:szCs w:val="24"/>
        </w:rPr>
        <w:t>Weighing company performance against company monthly, quarterly, and yearly objectives</w:t>
      </w:r>
    </w:p>
    <w:p w14:paraId="3BBA9721" w14:textId="77777777" w:rsidR="0052449A" w:rsidRPr="0052449A" w:rsidRDefault="0052449A" w:rsidP="0052449A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52449A">
        <w:rPr>
          <w:rFonts w:ascii="Segoe UI" w:eastAsia="Times New Roman" w:hAnsi="Segoe UI" w:cs="Segoe UI"/>
          <w:color w:val="494E51"/>
          <w:sz w:val="24"/>
          <w:szCs w:val="24"/>
        </w:rPr>
        <w:t>Developing business plans and strategies to align with company forecasts and goals</w:t>
      </w:r>
    </w:p>
    <w:p w14:paraId="004495E6" w14:textId="77777777" w:rsidR="0052449A" w:rsidRPr="0052449A" w:rsidRDefault="0052449A" w:rsidP="0052449A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52449A">
        <w:rPr>
          <w:rFonts w:ascii="Segoe UI" w:eastAsia="Times New Roman" w:hAnsi="Segoe UI" w:cs="Segoe UI"/>
          <w:color w:val="494E51"/>
          <w:sz w:val="24"/>
          <w:szCs w:val="24"/>
        </w:rPr>
        <w:t>Implementing recommendations to improve processes and procedures</w:t>
      </w:r>
    </w:p>
    <w:p w14:paraId="623741EA" w14:textId="77777777" w:rsidR="0052449A" w:rsidRPr="0052449A" w:rsidRDefault="0052449A" w:rsidP="0052449A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52449A">
        <w:rPr>
          <w:rFonts w:ascii="Segoe UI" w:eastAsia="Times New Roman" w:hAnsi="Segoe UI" w:cs="Segoe UI"/>
          <w:color w:val="494E51"/>
          <w:sz w:val="24"/>
          <w:szCs w:val="24"/>
        </w:rPr>
        <w:t>Monitoring company resources</w:t>
      </w:r>
    </w:p>
    <w:p w14:paraId="7CE89209" w14:textId="77777777" w:rsidR="0052449A" w:rsidRPr="0052449A" w:rsidRDefault="0052449A" w:rsidP="0052449A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52449A">
        <w:rPr>
          <w:rFonts w:ascii="Segoe UI" w:eastAsia="Times New Roman" w:hAnsi="Segoe UI" w:cs="Segoe UI"/>
          <w:color w:val="494E51"/>
          <w:sz w:val="24"/>
          <w:szCs w:val="24"/>
        </w:rPr>
        <w:t>Maintaining good relationships with employees</w:t>
      </w:r>
    </w:p>
    <w:p w14:paraId="01375E4E" w14:textId="77777777" w:rsidR="0052449A" w:rsidRPr="0052449A" w:rsidRDefault="0052449A" w:rsidP="0052449A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52449A">
        <w:rPr>
          <w:rFonts w:ascii="Segoe UI" w:eastAsia="Times New Roman" w:hAnsi="Segoe UI" w:cs="Segoe UI"/>
          <w:color w:val="494E51"/>
          <w:sz w:val="24"/>
          <w:szCs w:val="24"/>
        </w:rPr>
        <w:t>Representing the company at networking events and conferences</w:t>
      </w:r>
    </w:p>
    <w:p w14:paraId="442993B4" w14:textId="77777777" w:rsidR="0052449A" w:rsidRPr="0052449A" w:rsidRDefault="0052449A" w:rsidP="0052449A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52449A">
        <w:rPr>
          <w:rFonts w:ascii="Segoe UI" w:eastAsia="Times New Roman" w:hAnsi="Segoe UI" w:cs="Segoe UI"/>
          <w:color w:val="494E51"/>
          <w:sz w:val="24"/>
          <w:szCs w:val="24"/>
        </w:rPr>
        <w:t>Analyzing data and comparing to goals</w:t>
      </w:r>
    </w:p>
    <w:p w14:paraId="0A14312B" w14:textId="77777777" w:rsidR="0052449A" w:rsidRPr="0052449A" w:rsidRDefault="0052449A" w:rsidP="0052449A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52449A">
        <w:rPr>
          <w:rFonts w:ascii="Segoe UI" w:eastAsia="Times New Roman" w:hAnsi="Segoe UI" w:cs="Segoe UI"/>
          <w:color w:val="494E51"/>
          <w:sz w:val="24"/>
          <w:szCs w:val="24"/>
        </w:rPr>
        <w:t>Monitoring budgeted financial performance benchmarks</w:t>
      </w:r>
    </w:p>
    <w:p w14:paraId="43AEF638" w14:textId="77777777" w:rsidR="0052449A" w:rsidRPr="0052449A" w:rsidRDefault="0052449A" w:rsidP="0052449A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52449A">
        <w:rPr>
          <w:rFonts w:ascii="Segoe UI" w:eastAsia="Times New Roman" w:hAnsi="Segoe UI" w:cs="Segoe UI"/>
          <w:color w:val="494E51"/>
          <w:sz w:val="24"/>
          <w:szCs w:val="24"/>
        </w:rPr>
        <w:t>Estimating and establishing cost parameters, budgets, campaigns, and potential ROI</w:t>
      </w:r>
    </w:p>
    <w:p w14:paraId="2A2893A5" w14:textId="77777777" w:rsidR="0052449A" w:rsidRPr="0052449A" w:rsidRDefault="0052449A" w:rsidP="0052449A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52449A">
        <w:rPr>
          <w:rFonts w:ascii="Segoe UI" w:eastAsia="Times New Roman" w:hAnsi="Segoe UI" w:cs="Segoe UI"/>
          <w:color w:val="494E51"/>
          <w:sz w:val="24"/>
          <w:szCs w:val="24"/>
        </w:rPr>
        <w:t>Reviewing financial reports to improve budgets and annual operating costs</w:t>
      </w:r>
    </w:p>
    <w:p w14:paraId="71B4D77D" w14:textId="77777777" w:rsidR="0052449A" w:rsidRPr="0052449A" w:rsidRDefault="0052449A" w:rsidP="0052449A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52449A">
        <w:rPr>
          <w:rFonts w:ascii="Segoe UI" w:eastAsia="Times New Roman" w:hAnsi="Segoe UI" w:cs="Segoe UI"/>
          <w:color w:val="494E51"/>
          <w:sz w:val="24"/>
          <w:szCs w:val="24"/>
        </w:rPr>
        <w:t>Supporting marketing, PR, and operations</w:t>
      </w:r>
    </w:p>
    <w:p w14:paraId="41BBB93E" w14:textId="77777777" w:rsidR="0052449A" w:rsidRPr="0052449A" w:rsidRDefault="0052449A" w:rsidP="0052449A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52449A">
        <w:rPr>
          <w:rFonts w:ascii="Segoe UI" w:eastAsia="Times New Roman" w:hAnsi="Segoe UI" w:cs="Segoe UI"/>
          <w:color w:val="494E51"/>
          <w:sz w:val="24"/>
          <w:szCs w:val="24"/>
        </w:rPr>
        <w:t>Maintaining confidentiality of all employee, company, and vendor/client information</w:t>
      </w:r>
    </w:p>
    <w:p w14:paraId="59BE497A" w14:textId="77777777" w:rsidR="0052449A" w:rsidRPr="0052449A" w:rsidRDefault="0052449A" w:rsidP="0052449A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52449A">
        <w:rPr>
          <w:rFonts w:ascii="Segoe UI" w:eastAsia="Times New Roman" w:hAnsi="Segoe UI" w:cs="Segoe UI"/>
          <w:color w:val="494E51"/>
          <w:sz w:val="24"/>
          <w:szCs w:val="24"/>
        </w:rPr>
        <w:t>Arranging schedules</w:t>
      </w:r>
    </w:p>
    <w:p w14:paraId="7415B1DF" w14:textId="77777777" w:rsidR="0052449A" w:rsidRPr="0052449A" w:rsidRDefault="0052449A" w:rsidP="0052449A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52449A">
        <w:rPr>
          <w:rFonts w:ascii="Segoe UI" w:eastAsia="Times New Roman" w:hAnsi="Segoe UI" w:cs="Segoe UI"/>
          <w:color w:val="494E51"/>
          <w:sz w:val="24"/>
          <w:szCs w:val="24"/>
        </w:rPr>
        <w:t>Overseeing procedures and processes for efficiency</w:t>
      </w:r>
    </w:p>
    <w:p w14:paraId="7F55AF12" w14:textId="77777777" w:rsidR="0052449A" w:rsidRPr="0052449A" w:rsidRDefault="0052449A" w:rsidP="0052449A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52449A">
        <w:rPr>
          <w:rFonts w:ascii="Segoe UI" w:eastAsia="Times New Roman" w:hAnsi="Segoe UI" w:cs="Segoe UI"/>
          <w:color w:val="494E51"/>
          <w:sz w:val="24"/>
          <w:szCs w:val="24"/>
        </w:rPr>
        <w:t>Motivating employees to exceed expected goals</w:t>
      </w:r>
    </w:p>
    <w:p w14:paraId="152A3782" w14:textId="77777777" w:rsidR="0052449A" w:rsidRPr="0052449A" w:rsidRDefault="0052449A" w:rsidP="0052449A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52449A">
        <w:rPr>
          <w:rFonts w:ascii="Segoe UI" w:eastAsia="Times New Roman" w:hAnsi="Segoe UI" w:cs="Segoe UI"/>
          <w:color w:val="494E51"/>
          <w:sz w:val="24"/>
          <w:szCs w:val="24"/>
        </w:rPr>
        <w:t>Adhering to legal guidelines and local, state, and federal laws</w:t>
      </w:r>
    </w:p>
    <w:p w14:paraId="0FA03458" w14:textId="1CF846A2" w:rsidR="0052449A" w:rsidRDefault="0052449A" w:rsidP="0052449A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52449A">
        <w:rPr>
          <w:rFonts w:ascii="Segoe UI" w:eastAsia="Times New Roman" w:hAnsi="Segoe UI" w:cs="Segoe UI"/>
          <w:color w:val="494E51"/>
          <w:sz w:val="24"/>
          <w:szCs w:val="24"/>
        </w:rPr>
        <w:t>Building trust and long-term relationships with managers, vendors, and clients</w:t>
      </w:r>
    </w:p>
    <w:p w14:paraId="7BBA6F11" w14:textId="4AC48C29" w:rsidR="00BB7BAE" w:rsidRDefault="00BB7BAE" w:rsidP="0052449A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>
        <w:rPr>
          <w:rFonts w:ascii="Segoe UI" w:eastAsia="Times New Roman" w:hAnsi="Segoe UI" w:cs="Segoe UI"/>
          <w:color w:val="494E51"/>
          <w:sz w:val="24"/>
          <w:szCs w:val="24"/>
        </w:rPr>
        <w:t>Must be a certified accountant</w:t>
      </w:r>
    </w:p>
    <w:p w14:paraId="7141E8AB" w14:textId="3DBE3D94" w:rsidR="00BB7BAE" w:rsidRDefault="00BB7BAE" w:rsidP="0052449A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>
        <w:rPr>
          <w:rFonts w:ascii="Segoe UI" w:eastAsia="Times New Roman" w:hAnsi="Segoe UI" w:cs="Segoe UI"/>
          <w:color w:val="494E51"/>
          <w:sz w:val="24"/>
          <w:szCs w:val="24"/>
        </w:rPr>
        <w:lastRenderedPageBreak/>
        <w:t>Must have current knowledge of AR/AP.</w:t>
      </w:r>
    </w:p>
    <w:p w14:paraId="464D2C2F" w14:textId="1E984977" w:rsidR="00BB7BAE" w:rsidRDefault="00BB7BAE" w:rsidP="0052449A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>
        <w:rPr>
          <w:rFonts w:ascii="Segoe UI" w:eastAsia="Times New Roman" w:hAnsi="Segoe UI" w:cs="Segoe UI"/>
          <w:color w:val="494E51"/>
          <w:sz w:val="24"/>
          <w:szCs w:val="24"/>
        </w:rPr>
        <w:t>Must have the ability and prior experience of running a business as a Business Manager</w:t>
      </w:r>
    </w:p>
    <w:p w14:paraId="53472349" w14:textId="05EEED05" w:rsidR="00BB7BAE" w:rsidRDefault="00BB7BAE" w:rsidP="0052449A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>
        <w:rPr>
          <w:rFonts w:ascii="Segoe UI" w:eastAsia="Times New Roman" w:hAnsi="Segoe UI" w:cs="Segoe UI"/>
          <w:color w:val="494E51"/>
          <w:sz w:val="24"/>
          <w:szCs w:val="24"/>
        </w:rPr>
        <w:t>Must have the knowledge and experience of banking and taking care of funds for the school entity</w:t>
      </w:r>
    </w:p>
    <w:p w14:paraId="3A079270" w14:textId="2EA8226F" w:rsidR="00BB7BAE" w:rsidRDefault="00BB7BAE" w:rsidP="0052449A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>
        <w:rPr>
          <w:rFonts w:ascii="Segoe UI" w:eastAsia="Times New Roman" w:hAnsi="Segoe UI" w:cs="Segoe UI"/>
          <w:color w:val="494E51"/>
          <w:sz w:val="24"/>
          <w:szCs w:val="24"/>
        </w:rPr>
        <w:t>Must be able to delegate which funds are belong in which accounts</w:t>
      </w:r>
    </w:p>
    <w:p w14:paraId="256B5051" w14:textId="77777777" w:rsidR="00BB7BAE" w:rsidRPr="00BB7BAE" w:rsidRDefault="00BB7BAE" w:rsidP="00523A0A">
      <w:pPr>
        <w:numPr>
          <w:ilvl w:val="0"/>
          <w:numId w:val="1"/>
        </w:numPr>
        <w:shd w:val="clear" w:color="auto" w:fill="FFFFFF"/>
        <w:spacing w:after="180" w:line="240" w:lineRule="auto"/>
        <w:ind w:left="600"/>
        <w:textAlignment w:val="baseline"/>
        <w:outlineLvl w:val="1"/>
        <w:rPr>
          <w:rFonts w:ascii="Segoe UI" w:eastAsia="Times New Roman" w:hAnsi="Segoe UI" w:cs="Segoe UI"/>
          <w:color w:val="494E51"/>
          <w:sz w:val="36"/>
          <w:szCs w:val="36"/>
        </w:rPr>
      </w:pPr>
      <w:r w:rsidRPr="00BB7BAE">
        <w:rPr>
          <w:rFonts w:ascii="Segoe UI" w:eastAsia="Times New Roman" w:hAnsi="Segoe UI" w:cs="Segoe UI"/>
          <w:color w:val="494E51"/>
          <w:sz w:val="24"/>
          <w:szCs w:val="24"/>
        </w:rPr>
        <w:t>Make certain accounts available for payroll and other expenses</w:t>
      </w:r>
    </w:p>
    <w:p w14:paraId="1004DDB4" w14:textId="1B3A299B" w:rsidR="0052449A" w:rsidRDefault="0052449A" w:rsidP="00523A0A">
      <w:pPr>
        <w:numPr>
          <w:ilvl w:val="0"/>
          <w:numId w:val="1"/>
        </w:numPr>
        <w:shd w:val="clear" w:color="auto" w:fill="FFFFFF"/>
        <w:spacing w:after="180" w:line="240" w:lineRule="auto"/>
        <w:ind w:left="600"/>
        <w:textAlignment w:val="baseline"/>
        <w:outlineLvl w:val="1"/>
        <w:rPr>
          <w:rFonts w:ascii="Segoe UI" w:eastAsia="Times New Roman" w:hAnsi="Segoe UI" w:cs="Segoe UI"/>
          <w:color w:val="494E51"/>
          <w:sz w:val="36"/>
          <w:szCs w:val="36"/>
        </w:rPr>
      </w:pPr>
      <w:r w:rsidRPr="00BB7BAE">
        <w:rPr>
          <w:rFonts w:ascii="Segoe UI" w:eastAsia="Times New Roman" w:hAnsi="Segoe UI" w:cs="Segoe UI"/>
          <w:color w:val="494E51"/>
          <w:sz w:val="36"/>
          <w:szCs w:val="36"/>
        </w:rPr>
        <w:t>Business Manager Requirements and Qualifications</w:t>
      </w:r>
    </w:p>
    <w:p w14:paraId="215AD722" w14:textId="704AE116" w:rsidR="00BB7BAE" w:rsidRPr="00BB7BAE" w:rsidRDefault="00BB7BAE" w:rsidP="00BB7BAE">
      <w:pPr>
        <w:shd w:val="clear" w:color="auto" w:fill="FFFFFF"/>
        <w:spacing w:after="120" w:line="307" w:lineRule="atLeast"/>
        <w:ind w:firstLine="24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>
        <w:rPr>
          <w:rFonts w:ascii="Segoe UI" w:eastAsia="Times New Roman" w:hAnsi="Segoe UI" w:cs="Segoe UI"/>
          <w:color w:val="494E51"/>
          <w:sz w:val="24"/>
          <w:szCs w:val="24"/>
        </w:rPr>
        <w:t xml:space="preserve">      </w:t>
      </w:r>
    </w:p>
    <w:p w14:paraId="25B9EBAE" w14:textId="77777777" w:rsidR="0052449A" w:rsidRPr="0052449A" w:rsidRDefault="0052449A" w:rsidP="0052449A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52449A">
        <w:rPr>
          <w:rFonts w:ascii="Segoe UI" w:eastAsia="Times New Roman" w:hAnsi="Segoe UI" w:cs="Segoe UI"/>
          <w:color w:val="494E51"/>
          <w:sz w:val="24"/>
          <w:szCs w:val="24"/>
        </w:rPr>
        <w:t>Able to make professional decisions in a fast-paced environment</w:t>
      </w:r>
    </w:p>
    <w:p w14:paraId="689328E8" w14:textId="77777777" w:rsidR="0052449A" w:rsidRPr="0052449A" w:rsidRDefault="0052449A" w:rsidP="0052449A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52449A">
        <w:rPr>
          <w:rFonts w:ascii="Segoe UI" w:eastAsia="Times New Roman" w:hAnsi="Segoe UI" w:cs="Segoe UI"/>
          <w:color w:val="494E51"/>
          <w:sz w:val="24"/>
          <w:szCs w:val="24"/>
        </w:rPr>
        <w:t>Goal-oriented and organized leadership</w:t>
      </w:r>
    </w:p>
    <w:p w14:paraId="70953D0C" w14:textId="77777777" w:rsidR="0052449A" w:rsidRPr="0052449A" w:rsidRDefault="0052449A" w:rsidP="0052449A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52449A">
        <w:rPr>
          <w:rFonts w:ascii="Segoe UI" w:eastAsia="Times New Roman" w:hAnsi="Segoe UI" w:cs="Segoe UI"/>
          <w:color w:val="494E51"/>
          <w:sz w:val="24"/>
          <w:szCs w:val="24"/>
        </w:rPr>
        <w:t>Encouraging to team and staff; able to mentor</w:t>
      </w:r>
    </w:p>
    <w:p w14:paraId="2853DD5D" w14:textId="77777777" w:rsidR="0052449A" w:rsidRPr="0052449A" w:rsidRDefault="0052449A" w:rsidP="0052449A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52449A">
        <w:rPr>
          <w:rFonts w:ascii="Segoe UI" w:eastAsia="Times New Roman" w:hAnsi="Segoe UI" w:cs="Segoe UI"/>
          <w:color w:val="494E51"/>
          <w:sz w:val="24"/>
          <w:szCs w:val="24"/>
        </w:rPr>
        <w:t>Able to multitask, prioritize, and manage time effectively</w:t>
      </w:r>
    </w:p>
    <w:p w14:paraId="345FF0C2" w14:textId="77777777" w:rsidR="0052449A" w:rsidRPr="0052449A" w:rsidRDefault="0052449A" w:rsidP="0052449A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52449A">
        <w:rPr>
          <w:rFonts w:ascii="Segoe UI" w:eastAsia="Times New Roman" w:hAnsi="Segoe UI" w:cs="Segoe UI"/>
          <w:color w:val="494E51"/>
          <w:sz w:val="24"/>
          <w:szCs w:val="24"/>
        </w:rPr>
        <w:t>Self-motivated and self-directed</w:t>
      </w:r>
    </w:p>
    <w:p w14:paraId="5FA41040" w14:textId="77777777" w:rsidR="0052449A" w:rsidRPr="0052449A" w:rsidRDefault="0052449A" w:rsidP="0052449A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52449A">
        <w:rPr>
          <w:rFonts w:ascii="Segoe UI" w:eastAsia="Times New Roman" w:hAnsi="Segoe UI" w:cs="Segoe UI"/>
          <w:color w:val="494E51"/>
          <w:sz w:val="24"/>
          <w:szCs w:val="24"/>
        </w:rPr>
        <w:t>Excellent verbal and written communication skills</w:t>
      </w:r>
    </w:p>
    <w:p w14:paraId="341055EC" w14:textId="77777777" w:rsidR="0052449A" w:rsidRPr="0052449A" w:rsidRDefault="0052449A" w:rsidP="0052449A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52449A">
        <w:rPr>
          <w:rFonts w:ascii="Segoe UI" w:eastAsia="Times New Roman" w:hAnsi="Segoe UI" w:cs="Segoe UI"/>
          <w:color w:val="494E51"/>
          <w:sz w:val="24"/>
          <w:szCs w:val="24"/>
        </w:rPr>
        <w:t>Comfortable in both a leadership and team-player role</w:t>
      </w:r>
    </w:p>
    <w:p w14:paraId="71BCFD12" w14:textId="77777777" w:rsidR="0052449A" w:rsidRPr="0052449A" w:rsidRDefault="0052449A" w:rsidP="0052449A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52449A">
        <w:rPr>
          <w:rFonts w:ascii="Segoe UI" w:eastAsia="Times New Roman" w:hAnsi="Segoe UI" w:cs="Segoe UI"/>
          <w:color w:val="494E51"/>
          <w:sz w:val="24"/>
          <w:szCs w:val="24"/>
        </w:rPr>
        <w:t>Strong aptitude for numbers and financial reports</w:t>
      </w:r>
    </w:p>
    <w:p w14:paraId="7A45A089" w14:textId="77777777" w:rsidR="0052449A" w:rsidRPr="0052449A" w:rsidRDefault="0052449A" w:rsidP="0052449A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52449A">
        <w:rPr>
          <w:rFonts w:ascii="Segoe UI" w:eastAsia="Times New Roman" w:hAnsi="Segoe UI" w:cs="Segoe UI"/>
          <w:color w:val="494E51"/>
          <w:sz w:val="24"/>
          <w:szCs w:val="24"/>
        </w:rPr>
        <w:t>In-depth understanding of the company and its position in the industry</w:t>
      </w:r>
    </w:p>
    <w:p w14:paraId="5C2C917E" w14:textId="77777777" w:rsidR="0052449A" w:rsidRPr="0052449A" w:rsidRDefault="0052449A" w:rsidP="0052449A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52449A">
        <w:rPr>
          <w:rFonts w:ascii="Segoe UI" w:eastAsia="Times New Roman" w:hAnsi="Segoe UI" w:cs="Segoe UI"/>
          <w:color w:val="494E51"/>
          <w:sz w:val="24"/>
          <w:szCs w:val="24"/>
        </w:rPr>
        <w:t>Bachelor’s degree in management, business, or related field; Master (MA or MSc) in Business or related field preferred</w:t>
      </w:r>
    </w:p>
    <w:p w14:paraId="34D67401" w14:textId="77777777" w:rsidR="0052449A" w:rsidRPr="0052449A" w:rsidRDefault="0052449A" w:rsidP="0052449A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52449A">
        <w:rPr>
          <w:rFonts w:ascii="Segoe UI" w:eastAsia="Times New Roman" w:hAnsi="Segoe UI" w:cs="Segoe UI"/>
          <w:color w:val="494E51"/>
          <w:sz w:val="24"/>
          <w:szCs w:val="24"/>
        </w:rPr>
        <w:t>Working knowledge of various computer programs (experience with Google Apps for business and Salesforce.com preferred but not required); Proficient computer skills in Microsoft Office Suite (Word, PowerPoint, Outlook, and Excel)</w:t>
      </w:r>
    </w:p>
    <w:p w14:paraId="222D0D0D" w14:textId="77777777" w:rsidR="0052449A" w:rsidRPr="0052449A" w:rsidRDefault="0052449A" w:rsidP="0052449A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52449A">
        <w:rPr>
          <w:rFonts w:ascii="Segoe UI" w:eastAsia="Times New Roman" w:hAnsi="Segoe UI" w:cs="Segoe UI"/>
          <w:color w:val="494E51"/>
          <w:sz w:val="24"/>
          <w:szCs w:val="24"/>
        </w:rPr>
        <w:t>Three to five years of previous experience in</w:t>
      </w:r>
      <w:r>
        <w:rPr>
          <w:rFonts w:ascii="Segoe UI" w:eastAsia="Times New Roman" w:hAnsi="Segoe UI" w:cs="Segoe UI"/>
          <w:color w:val="494E51"/>
          <w:sz w:val="24"/>
          <w:szCs w:val="24"/>
        </w:rPr>
        <w:t xml:space="preserve"> education</w:t>
      </w:r>
      <w:r w:rsidRPr="0052449A">
        <w:rPr>
          <w:rFonts w:ascii="Segoe UI" w:eastAsia="Times New Roman" w:hAnsi="Segoe UI" w:cs="Segoe UI"/>
          <w:color w:val="494E51"/>
          <w:sz w:val="24"/>
          <w:szCs w:val="24"/>
        </w:rPr>
        <w:t>, management, finance, administration, or related field</w:t>
      </w:r>
    </w:p>
    <w:p w14:paraId="355A7886" w14:textId="77777777" w:rsidR="0052449A" w:rsidRPr="0052449A" w:rsidRDefault="0052449A" w:rsidP="0052449A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52449A">
        <w:rPr>
          <w:rFonts w:ascii="Segoe UI" w:eastAsia="Times New Roman" w:hAnsi="Segoe UI" w:cs="Segoe UI"/>
          <w:color w:val="494E51"/>
          <w:sz w:val="24"/>
          <w:szCs w:val="24"/>
        </w:rPr>
        <w:t xml:space="preserve">Extensive knowledge of </w:t>
      </w:r>
      <w:r>
        <w:rPr>
          <w:rFonts w:ascii="Segoe UI" w:eastAsia="Times New Roman" w:hAnsi="Segoe UI" w:cs="Segoe UI"/>
          <w:color w:val="494E51"/>
          <w:sz w:val="24"/>
          <w:szCs w:val="24"/>
        </w:rPr>
        <w:t>PA Education</w:t>
      </w:r>
      <w:r w:rsidRPr="0052449A">
        <w:rPr>
          <w:rFonts w:ascii="Segoe UI" w:eastAsia="Times New Roman" w:hAnsi="Segoe UI" w:cs="Segoe UI"/>
          <w:color w:val="494E51"/>
          <w:sz w:val="24"/>
          <w:szCs w:val="24"/>
        </w:rPr>
        <w:t xml:space="preserve"> preferred</w:t>
      </w:r>
    </w:p>
    <w:p w14:paraId="6ACE8D7C" w14:textId="77777777" w:rsidR="0052449A" w:rsidRPr="0052449A" w:rsidRDefault="0052449A" w:rsidP="0052449A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52449A">
        <w:rPr>
          <w:rFonts w:ascii="Segoe UI" w:eastAsia="Times New Roman" w:hAnsi="Segoe UI" w:cs="Segoe UI"/>
          <w:color w:val="494E51"/>
          <w:sz w:val="24"/>
          <w:szCs w:val="24"/>
        </w:rPr>
        <w:t>Excellent analytical and time-management skills</w:t>
      </w:r>
    </w:p>
    <w:p w14:paraId="1116C1F7" w14:textId="77777777" w:rsidR="0052449A" w:rsidRPr="0052449A" w:rsidRDefault="0052449A" w:rsidP="0052449A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52449A">
        <w:rPr>
          <w:rFonts w:ascii="Segoe UI" w:eastAsia="Times New Roman" w:hAnsi="Segoe UI" w:cs="Segoe UI"/>
          <w:color w:val="494E51"/>
          <w:sz w:val="24"/>
          <w:szCs w:val="24"/>
        </w:rPr>
        <w:t>Up to date on the latest industry trends; able to articulate trends and potential clearly and confidently</w:t>
      </w:r>
    </w:p>
    <w:p w14:paraId="311BD435" w14:textId="77777777" w:rsidR="0052449A" w:rsidRPr="0052449A" w:rsidRDefault="0052449A" w:rsidP="0052449A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52449A">
        <w:rPr>
          <w:rFonts w:ascii="Segoe UI" w:eastAsia="Times New Roman" w:hAnsi="Segoe UI" w:cs="Segoe UI"/>
          <w:color w:val="494E51"/>
          <w:sz w:val="24"/>
          <w:szCs w:val="24"/>
        </w:rPr>
        <w:t xml:space="preserve">Good interpersonal skills and communication with all levels of </w:t>
      </w:r>
      <w:r>
        <w:rPr>
          <w:rFonts w:ascii="Segoe UI" w:eastAsia="Times New Roman" w:hAnsi="Segoe UI" w:cs="Segoe UI"/>
          <w:color w:val="494E51"/>
          <w:sz w:val="24"/>
          <w:szCs w:val="24"/>
        </w:rPr>
        <w:t>school</w:t>
      </w:r>
    </w:p>
    <w:p w14:paraId="13A8C6EE" w14:textId="20F4E781" w:rsidR="0052449A" w:rsidRDefault="0052449A" w:rsidP="0052449A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52449A">
        <w:rPr>
          <w:rFonts w:ascii="Segoe UI" w:eastAsia="Times New Roman" w:hAnsi="Segoe UI" w:cs="Segoe UI"/>
          <w:color w:val="494E51"/>
          <w:sz w:val="24"/>
          <w:szCs w:val="24"/>
        </w:rPr>
        <w:t>Able to work in a fast-paced environment</w:t>
      </w:r>
    </w:p>
    <w:p w14:paraId="6E61FC8D" w14:textId="48BCE5BF" w:rsidR="00BB7BAE" w:rsidRDefault="00BB7BAE" w:rsidP="0052449A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>
        <w:rPr>
          <w:rFonts w:ascii="Segoe UI" w:eastAsia="Times New Roman" w:hAnsi="Segoe UI" w:cs="Segoe UI"/>
          <w:color w:val="494E51"/>
          <w:sz w:val="24"/>
          <w:szCs w:val="24"/>
        </w:rPr>
        <w:lastRenderedPageBreak/>
        <w:t>Certified Accountant</w:t>
      </w:r>
    </w:p>
    <w:p w14:paraId="6348E7B2" w14:textId="77777777" w:rsidR="00BB7BAE" w:rsidRDefault="00BB7BAE" w:rsidP="0052449A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>
        <w:rPr>
          <w:rFonts w:ascii="Segoe UI" w:eastAsia="Times New Roman" w:hAnsi="Segoe UI" w:cs="Segoe UI"/>
          <w:color w:val="494E51"/>
          <w:sz w:val="24"/>
          <w:szCs w:val="24"/>
        </w:rPr>
        <w:t>Master’s or bachelor’s in business management</w:t>
      </w:r>
    </w:p>
    <w:p w14:paraId="156E90A0" w14:textId="4DAEFC67" w:rsidR="00BB7BAE" w:rsidRDefault="00BB7BAE" w:rsidP="0052449A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>
        <w:rPr>
          <w:rFonts w:ascii="Segoe UI" w:eastAsia="Times New Roman" w:hAnsi="Segoe UI" w:cs="Segoe UI"/>
          <w:color w:val="494E51"/>
          <w:sz w:val="24"/>
          <w:szCs w:val="24"/>
        </w:rPr>
        <w:t>Knowledge of running a business and keeping track of all funds</w:t>
      </w:r>
    </w:p>
    <w:p w14:paraId="11C6B492" w14:textId="1D8E82CA" w:rsidR="00BB7BAE" w:rsidRDefault="00BB7BAE" w:rsidP="0052449A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>
        <w:rPr>
          <w:rFonts w:ascii="Segoe UI" w:eastAsia="Times New Roman" w:hAnsi="Segoe UI" w:cs="Segoe UI"/>
          <w:color w:val="494E51"/>
          <w:sz w:val="24"/>
          <w:szCs w:val="24"/>
        </w:rPr>
        <w:t xml:space="preserve">Correctly advising the school board of funds </w:t>
      </w:r>
    </w:p>
    <w:p w14:paraId="5F3EA7B4" w14:textId="426C5D45" w:rsidR="00BB7BAE" w:rsidRDefault="00BB7BAE" w:rsidP="0052449A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>
        <w:rPr>
          <w:rFonts w:ascii="Segoe UI" w:eastAsia="Times New Roman" w:hAnsi="Segoe UI" w:cs="Segoe UI"/>
          <w:color w:val="494E51"/>
          <w:sz w:val="24"/>
          <w:szCs w:val="24"/>
        </w:rPr>
        <w:t>Strong leadership to carrying the school in the right direction</w:t>
      </w:r>
      <w:bookmarkStart w:id="0" w:name="_GoBack"/>
      <w:bookmarkEnd w:id="0"/>
    </w:p>
    <w:p w14:paraId="4CE44B7D" w14:textId="77777777" w:rsidR="0052449A" w:rsidRDefault="0052449A" w:rsidP="0052449A">
      <w:pPr>
        <w:shd w:val="clear" w:color="auto" w:fill="FFFFFF"/>
        <w:spacing w:after="120" w:line="307" w:lineRule="atLeast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</w:p>
    <w:p w14:paraId="6D30C8A2" w14:textId="77777777" w:rsidR="0052449A" w:rsidRDefault="0052449A" w:rsidP="0052449A">
      <w:pPr>
        <w:shd w:val="clear" w:color="auto" w:fill="FFFFFF"/>
        <w:spacing w:after="120" w:line="307" w:lineRule="atLeast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</w:p>
    <w:p w14:paraId="038DE0F9" w14:textId="77777777" w:rsidR="0052449A" w:rsidRPr="0052449A" w:rsidRDefault="0052449A" w:rsidP="0052449A">
      <w:pPr>
        <w:shd w:val="clear" w:color="auto" w:fill="FFFFFF"/>
        <w:spacing w:after="120" w:line="307" w:lineRule="atLeast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>
        <w:rPr>
          <w:rFonts w:ascii="Segoe UI" w:eastAsia="Times New Roman" w:hAnsi="Segoe UI" w:cs="Segoe UI"/>
          <w:color w:val="494E51"/>
          <w:sz w:val="24"/>
          <w:szCs w:val="24"/>
        </w:rPr>
        <w:t xml:space="preserve">Please apply with cover letter, resume and other pertinent information needed to qualify your application for the position. </w:t>
      </w:r>
    </w:p>
    <w:p w14:paraId="74FC5625" w14:textId="77777777" w:rsidR="00FA4F5E" w:rsidRDefault="00FA4F5E"/>
    <w:sectPr w:rsidR="00FA4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611CA"/>
    <w:multiLevelType w:val="multilevel"/>
    <w:tmpl w:val="6D84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9C0602"/>
    <w:multiLevelType w:val="multilevel"/>
    <w:tmpl w:val="61F6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9A"/>
    <w:rsid w:val="00134FC7"/>
    <w:rsid w:val="0052449A"/>
    <w:rsid w:val="00BB7BAE"/>
    <w:rsid w:val="00FA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B5ACA"/>
  <w15:chartTrackingRefBased/>
  <w15:docId w15:val="{5D97E2A8-4707-4F10-8879-9F02FF2F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4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244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4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244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2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2020-02-25T12:37:00Z</dcterms:created>
  <dcterms:modified xsi:type="dcterms:W3CDTF">2020-02-25T12:37:00Z</dcterms:modified>
</cp:coreProperties>
</file>